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BE" w:rsidRPr="000E7ABF" w:rsidRDefault="000E7ABF" w:rsidP="000E7ABF">
      <w:pPr>
        <w:jc w:val="center"/>
        <w:rPr>
          <w:rFonts w:cs="B Titr" w:hint="cs"/>
          <w:sz w:val="42"/>
          <w:szCs w:val="42"/>
          <w:rtl/>
        </w:rPr>
      </w:pPr>
      <w:r w:rsidRPr="000E7ABF">
        <w:rPr>
          <w:rFonts w:cs="B Titr" w:hint="cs"/>
          <w:sz w:val="42"/>
          <w:szCs w:val="42"/>
          <w:rtl/>
        </w:rPr>
        <w:t>راهیابی دانشجویان آموزشکده فنی و حرفه ای دختران بابل به مرحله ملی مسابقات قرآن کریم و  نقاشی</w:t>
      </w:r>
    </w:p>
    <w:p w:rsidR="000E7ABF" w:rsidRPr="00AA6BFA" w:rsidRDefault="000E7ABF" w:rsidP="000E7ABF">
      <w:pPr>
        <w:jc w:val="center"/>
        <w:rPr>
          <w:rFonts w:cs="B Titr" w:hint="cs"/>
          <w:sz w:val="32"/>
          <w:szCs w:val="32"/>
          <w:rtl/>
        </w:rPr>
      </w:pPr>
      <w:bookmarkStart w:id="0" w:name="_GoBack"/>
      <w:bookmarkEnd w:id="0"/>
    </w:p>
    <w:p w:rsidR="000E7ABF" w:rsidRPr="000E7ABF" w:rsidRDefault="000E7ABF" w:rsidP="00AA6BFA">
      <w:pPr>
        <w:jc w:val="both"/>
        <w:rPr>
          <w:rFonts w:cs="B Titr" w:hint="cs"/>
          <w:sz w:val="42"/>
          <w:szCs w:val="42"/>
          <w:rtl/>
        </w:rPr>
      </w:pPr>
      <w:r w:rsidRPr="000E7ABF">
        <w:rPr>
          <w:rFonts w:cs="B Titr" w:hint="cs"/>
          <w:sz w:val="42"/>
          <w:szCs w:val="42"/>
          <w:rtl/>
        </w:rPr>
        <w:t>دانشجویان آموزشکده فنی و حرفه ای دختران بابل به مسابقات ملی قرآن کریم ( ترتیل ) و نقاشی دانشگاههای کشور راه یافتند .</w:t>
      </w:r>
    </w:p>
    <w:p w:rsidR="000E7ABF" w:rsidRPr="000E7ABF" w:rsidRDefault="000E7ABF" w:rsidP="00AA6BFA">
      <w:pPr>
        <w:jc w:val="both"/>
        <w:rPr>
          <w:rFonts w:cs="B Titr" w:hint="cs"/>
          <w:sz w:val="42"/>
          <w:szCs w:val="42"/>
          <w:rtl/>
        </w:rPr>
      </w:pPr>
      <w:r w:rsidRPr="000E7ABF">
        <w:rPr>
          <w:rFonts w:cs="B Titr" w:hint="cs"/>
          <w:sz w:val="42"/>
          <w:szCs w:val="42"/>
          <w:rtl/>
        </w:rPr>
        <w:t>زینب یعقوبی دانشج</w:t>
      </w:r>
      <w:r w:rsidR="00AA6BFA">
        <w:rPr>
          <w:rFonts w:cs="B Titr" w:hint="cs"/>
          <w:sz w:val="42"/>
          <w:szCs w:val="42"/>
          <w:rtl/>
        </w:rPr>
        <w:t>ـ</w:t>
      </w:r>
      <w:r w:rsidRPr="000E7ABF">
        <w:rPr>
          <w:rFonts w:cs="B Titr" w:hint="cs"/>
          <w:sz w:val="42"/>
          <w:szCs w:val="42"/>
          <w:rtl/>
        </w:rPr>
        <w:t>وی رشته حساب</w:t>
      </w:r>
      <w:r w:rsidR="00AA6BFA">
        <w:rPr>
          <w:rFonts w:cs="B Titr" w:hint="cs"/>
          <w:sz w:val="42"/>
          <w:szCs w:val="42"/>
          <w:rtl/>
        </w:rPr>
        <w:t>ـ</w:t>
      </w:r>
      <w:r w:rsidRPr="000E7ABF">
        <w:rPr>
          <w:rFonts w:cs="B Titr" w:hint="cs"/>
          <w:sz w:val="42"/>
          <w:szCs w:val="42"/>
          <w:rtl/>
        </w:rPr>
        <w:t>داری به مسابقات ملی قرآن ( ترتیل ) و آیدا ساجدی رشته ارتباط تصویری به مسابقات ملی نقاشی راه یافتند .</w:t>
      </w:r>
    </w:p>
    <w:p w:rsidR="000E7ABF" w:rsidRPr="000E7ABF" w:rsidRDefault="000E7ABF" w:rsidP="00AA6BFA">
      <w:pPr>
        <w:jc w:val="both"/>
        <w:rPr>
          <w:rFonts w:cs="B Titr" w:hint="cs"/>
          <w:sz w:val="42"/>
          <w:szCs w:val="42"/>
        </w:rPr>
      </w:pPr>
      <w:r w:rsidRPr="000E7ABF">
        <w:rPr>
          <w:rFonts w:cs="B Titr" w:hint="cs"/>
          <w:sz w:val="42"/>
          <w:szCs w:val="42"/>
          <w:rtl/>
        </w:rPr>
        <w:t>آموزشکده فنی و حرفه ای دختران بابل این موفقیت چشمگیر را به برگزیدگان فرهیخته و دانشگاهیان معزز تبریک عرض می نماید .</w:t>
      </w:r>
    </w:p>
    <w:sectPr w:rsidR="000E7ABF" w:rsidRPr="000E7ABF" w:rsidSect="00AA6BFA">
      <w:pgSz w:w="11906" w:h="16838"/>
      <w:pgMar w:top="1440" w:right="1133" w:bottom="1440" w:left="993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BF"/>
    <w:rsid w:val="000422BE"/>
    <w:rsid w:val="000E7ABF"/>
    <w:rsid w:val="001C5876"/>
    <w:rsid w:val="00656AA5"/>
    <w:rsid w:val="008857CE"/>
    <w:rsid w:val="00AA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2</cp:revision>
  <cp:lastPrinted>2015-10-04T11:35:00Z</cp:lastPrinted>
  <dcterms:created xsi:type="dcterms:W3CDTF">2015-10-04T11:22:00Z</dcterms:created>
  <dcterms:modified xsi:type="dcterms:W3CDTF">2015-10-04T11:45:00Z</dcterms:modified>
</cp:coreProperties>
</file>